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PTO Board Meeting</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95d46"/>
        </w:rPr>
      </w:pPr>
      <w:bookmarkStart w:colFirst="0" w:colLast="0" w:name="_2nuf54q86v7q" w:id="1"/>
      <w:bookmarkEnd w:id="1"/>
      <w:r w:rsidDel="00000000" w:rsidR="00000000" w:rsidRPr="00000000">
        <w:rPr>
          <w:rtl w:val="0"/>
        </w:rPr>
        <w:t xml:space="preserve">Tuesday, November 10, 2020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color w:val="ff5e0e"/>
        </w:rPr>
      </w:pPr>
      <w:bookmarkStart w:colFirst="0" w:colLast="0" w:name="_pmazbh81wixz" w:id="2"/>
      <w:bookmarkEnd w:id="2"/>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06">
      <w:pPr>
        <w:spacing w:before="0" w:lineRule="auto"/>
        <w:rPr/>
      </w:pPr>
      <w:r w:rsidDel="00000000" w:rsidR="00000000" w:rsidRPr="00000000">
        <w:rPr>
          <w:rtl w:val="0"/>
        </w:rPr>
        <w:t xml:space="preserve">Ali Kearney - Co-President</w:t>
      </w:r>
    </w:p>
    <w:p w:rsidR="00000000" w:rsidDel="00000000" w:rsidP="00000000" w:rsidRDefault="00000000" w:rsidRPr="00000000" w14:paraId="00000007">
      <w:pPr>
        <w:spacing w:before="0" w:lineRule="auto"/>
        <w:rPr/>
      </w:pPr>
      <w:r w:rsidDel="00000000" w:rsidR="00000000" w:rsidRPr="00000000">
        <w:rPr>
          <w:rtl w:val="0"/>
        </w:rPr>
        <w:t xml:space="preserve">Heather Mason - Co-President</w:t>
      </w:r>
    </w:p>
    <w:p w:rsidR="00000000" w:rsidDel="00000000" w:rsidP="00000000" w:rsidRDefault="00000000" w:rsidRPr="00000000" w14:paraId="00000008">
      <w:pPr>
        <w:spacing w:before="0" w:lineRule="auto"/>
        <w:rPr/>
      </w:pPr>
      <w:r w:rsidDel="00000000" w:rsidR="00000000" w:rsidRPr="00000000">
        <w:rPr>
          <w:rtl w:val="0"/>
        </w:rPr>
        <w:t xml:space="preserve">Melissa Thunberg - Co-Vice-President</w:t>
      </w:r>
    </w:p>
    <w:p w:rsidR="00000000" w:rsidDel="00000000" w:rsidP="00000000" w:rsidRDefault="00000000" w:rsidRPr="00000000" w14:paraId="00000009">
      <w:pPr>
        <w:spacing w:before="0" w:lineRule="auto"/>
        <w:rPr/>
      </w:pPr>
      <w:r w:rsidDel="00000000" w:rsidR="00000000" w:rsidRPr="00000000">
        <w:rPr>
          <w:rtl w:val="0"/>
        </w:rPr>
        <w:t xml:space="preserve">Molly Regan - Co-Vice-President</w:t>
      </w:r>
    </w:p>
    <w:p w:rsidR="00000000" w:rsidDel="00000000" w:rsidP="00000000" w:rsidRDefault="00000000" w:rsidRPr="00000000" w14:paraId="0000000A">
      <w:pPr>
        <w:spacing w:before="0" w:lineRule="auto"/>
        <w:rPr/>
      </w:pPr>
      <w:r w:rsidDel="00000000" w:rsidR="00000000" w:rsidRPr="00000000">
        <w:rPr>
          <w:rtl w:val="0"/>
        </w:rPr>
        <w:t xml:space="preserve">Lindsay Ducharme - Co-Treasurer</w:t>
      </w:r>
    </w:p>
    <w:p w:rsidR="00000000" w:rsidDel="00000000" w:rsidP="00000000" w:rsidRDefault="00000000" w:rsidRPr="00000000" w14:paraId="0000000B">
      <w:pPr>
        <w:spacing w:before="0" w:lineRule="auto"/>
        <w:rPr/>
      </w:pPr>
      <w:r w:rsidDel="00000000" w:rsidR="00000000" w:rsidRPr="00000000">
        <w:rPr>
          <w:rtl w:val="0"/>
        </w:rPr>
        <w:t xml:space="preserve">Gia Stackpole - Co-Treasurer</w:t>
      </w:r>
    </w:p>
    <w:p w:rsidR="00000000" w:rsidDel="00000000" w:rsidP="00000000" w:rsidRDefault="00000000" w:rsidRPr="00000000" w14:paraId="0000000C">
      <w:pPr>
        <w:spacing w:before="0" w:lineRule="auto"/>
        <w:rPr/>
      </w:pPr>
      <w:r w:rsidDel="00000000" w:rsidR="00000000" w:rsidRPr="00000000">
        <w:rPr>
          <w:rtl w:val="0"/>
        </w:rPr>
        <w:t xml:space="preserve">Colleen Reyes - Secretary</w:t>
        <w:br w:type="textWrapping"/>
        <w:t xml:space="preserve">Lizzie Dobkowski - City Wide PTO</w:t>
      </w:r>
    </w:p>
    <w:p w:rsidR="00000000" w:rsidDel="00000000" w:rsidP="00000000" w:rsidRDefault="00000000" w:rsidRPr="00000000" w14:paraId="0000000D">
      <w:pPr>
        <w:spacing w:before="0" w:lineRule="auto"/>
        <w:rPr/>
      </w:pPr>
      <w:r w:rsidDel="00000000" w:rsidR="00000000" w:rsidRPr="00000000">
        <w:rPr>
          <w:rtl w:val="0"/>
        </w:rPr>
        <w:t xml:space="preserve">Cat Warren - Communications</w:t>
      </w:r>
    </w:p>
    <w:p w:rsidR="00000000" w:rsidDel="00000000" w:rsidP="00000000" w:rsidRDefault="00000000" w:rsidRPr="00000000" w14:paraId="0000000E">
      <w:pPr>
        <w:spacing w:before="0" w:lineRule="auto"/>
        <w:rPr/>
      </w:pPr>
      <w:r w:rsidDel="00000000" w:rsidR="00000000" w:rsidRPr="00000000">
        <w:rPr>
          <w:rtl w:val="0"/>
        </w:rPr>
        <w:t xml:space="preserve">Anna Michalski - Technology Director</w:t>
      </w:r>
    </w:p>
    <w:p w:rsidR="00000000" w:rsidDel="00000000" w:rsidP="00000000" w:rsidRDefault="00000000" w:rsidRPr="00000000" w14:paraId="0000000F">
      <w:pPr>
        <w:spacing w:before="0" w:lineRule="auto"/>
        <w:rPr/>
      </w:pPr>
      <w:r w:rsidDel="00000000" w:rsidR="00000000" w:rsidRPr="00000000">
        <w:rPr>
          <w:rtl w:val="0"/>
        </w:rPr>
        <w:t xml:space="preserve">Julie Flowers - A&amp;E</w:t>
      </w:r>
    </w:p>
    <w:p w:rsidR="00000000" w:rsidDel="00000000" w:rsidP="00000000" w:rsidRDefault="00000000" w:rsidRPr="00000000" w14:paraId="00000010">
      <w:pPr>
        <w:spacing w:before="0" w:lineRule="auto"/>
        <w:rPr/>
      </w:pP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3at9u9s4e0vp" w:id="3"/>
      <w:bookmarkEnd w:id="3"/>
      <w:r w:rsidDel="00000000" w:rsidR="00000000" w:rsidRPr="00000000">
        <w:rPr>
          <w:rtl w:val="0"/>
        </w:rPr>
        <w:t xml:space="preserve">Agenda</w:t>
      </w:r>
    </w:p>
    <w:p w:rsidR="00000000" w:rsidDel="00000000" w:rsidP="00000000" w:rsidRDefault="00000000" w:rsidRPr="00000000" w14:paraId="00000012">
      <w:pPr>
        <w:rPr>
          <w:color w:val="000000"/>
        </w:rPr>
      </w:pPr>
      <w:r w:rsidDel="00000000" w:rsidR="00000000" w:rsidRPr="00000000">
        <w:rPr>
          <w:color w:val="222222"/>
          <w:highlight w:val="white"/>
          <w:rtl w:val="0"/>
        </w:rPr>
        <w:t xml:space="preserve">Welcome and Introductions</w:t>
        <w:br w:type="textWrapping"/>
        <w:t xml:space="preserve">Principal’s Report</w:t>
        <w:br w:type="textWrapping"/>
        <w:t xml:space="preserve">A&amp;E Update</w:t>
        <w:br w:type="textWrapping"/>
      </w:r>
      <w:r w:rsidDel="00000000" w:rsidR="00000000" w:rsidRPr="00000000">
        <w:rPr>
          <w:color w:val="000000"/>
          <w:rtl w:val="0"/>
        </w:rPr>
        <w:t xml:space="preserve">Fundraising Updates</w:t>
      </w:r>
    </w:p>
    <w:p w:rsidR="00000000" w:rsidDel="00000000" w:rsidP="00000000" w:rsidRDefault="00000000" w:rsidRPr="00000000" w14:paraId="00000013">
      <w:pPr>
        <w:numPr>
          <w:ilvl w:val="0"/>
          <w:numId w:val="9"/>
        </w:numPr>
        <w:spacing w:before="0" w:line="240" w:lineRule="auto"/>
        <w:ind w:left="720" w:hanging="360"/>
        <w:rPr>
          <w:rFonts w:ascii="Open Sans" w:cs="Open Sans" w:eastAsia="Open Sans" w:hAnsi="Open Sans"/>
          <w:color w:val="000000"/>
        </w:rPr>
      </w:pPr>
      <w:r w:rsidDel="00000000" w:rsidR="00000000" w:rsidRPr="00000000">
        <w:rPr>
          <w:color w:val="000000"/>
          <w:rtl w:val="0"/>
        </w:rPr>
        <w:t xml:space="preserve">Charleston Wrap Update</w:t>
      </w:r>
    </w:p>
    <w:p w:rsidR="00000000" w:rsidDel="00000000" w:rsidP="00000000" w:rsidRDefault="00000000" w:rsidRPr="00000000" w14:paraId="00000014">
      <w:pPr>
        <w:numPr>
          <w:ilvl w:val="0"/>
          <w:numId w:val="9"/>
        </w:numPr>
        <w:spacing w:before="0" w:line="240" w:lineRule="auto"/>
        <w:ind w:left="720" w:hanging="360"/>
        <w:rPr>
          <w:rFonts w:ascii="Open Sans" w:cs="Open Sans" w:eastAsia="Open Sans" w:hAnsi="Open Sans"/>
          <w:color w:val="000000"/>
        </w:rPr>
      </w:pPr>
      <w:r w:rsidDel="00000000" w:rsidR="00000000" w:rsidRPr="00000000">
        <w:rPr>
          <w:color w:val="000000"/>
          <w:rtl w:val="0"/>
        </w:rPr>
        <w:t xml:space="preserve">Holiday Photo Shoot/Shutterfly</w:t>
      </w:r>
    </w:p>
    <w:p w:rsidR="00000000" w:rsidDel="00000000" w:rsidP="00000000" w:rsidRDefault="00000000" w:rsidRPr="00000000" w14:paraId="00000015">
      <w:pPr>
        <w:numPr>
          <w:ilvl w:val="0"/>
          <w:numId w:val="9"/>
        </w:numPr>
        <w:spacing w:before="0" w:line="240" w:lineRule="auto"/>
        <w:ind w:left="720" w:hanging="360"/>
        <w:rPr>
          <w:rFonts w:ascii="Open Sans" w:cs="Open Sans" w:eastAsia="Open Sans" w:hAnsi="Open Sans"/>
          <w:color w:val="000000"/>
        </w:rPr>
      </w:pPr>
      <w:r w:rsidDel="00000000" w:rsidR="00000000" w:rsidRPr="00000000">
        <w:rPr>
          <w:color w:val="000000"/>
          <w:rtl w:val="0"/>
        </w:rPr>
        <w:t xml:space="preserve">Spirit Wear</w:t>
      </w:r>
    </w:p>
    <w:p w:rsidR="00000000" w:rsidDel="00000000" w:rsidP="00000000" w:rsidRDefault="00000000" w:rsidRPr="00000000" w14:paraId="00000016">
      <w:pPr>
        <w:spacing w:before="0" w:line="240" w:lineRule="auto"/>
        <w:rPr>
          <w:color w:val="000000"/>
        </w:rPr>
      </w:pPr>
      <w:r w:rsidDel="00000000" w:rsidR="00000000" w:rsidRPr="00000000">
        <w:rPr>
          <w:color w:val="000000"/>
          <w:rtl w:val="0"/>
        </w:rPr>
        <w:t xml:space="preserve">Hannah Helping the Community</w:t>
      </w:r>
    </w:p>
    <w:p w:rsidR="00000000" w:rsidDel="00000000" w:rsidP="00000000" w:rsidRDefault="00000000" w:rsidRPr="00000000" w14:paraId="00000017">
      <w:pPr>
        <w:numPr>
          <w:ilvl w:val="0"/>
          <w:numId w:val="10"/>
        </w:numPr>
        <w:spacing w:before="0" w:line="240" w:lineRule="auto"/>
        <w:ind w:left="720" w:hanging="360"/>
        <w:rPr>
          <w:color w:val="000000"/>
        </w:rPr>
      </w:pPr>
      <w:r w:rsidDel="00000000" w:rsidR="00000000" w:rsidRPr="00000000">
        <w:rPr>
          <w:color w:val="000000"/>
          <w:rtl w:val="0"/>
        </w:rPr>
        <w:t xml:space="preserve">Giving Board</w:t>
      </w:r>
    </w:p>
    <w:p w:rsidR="00000000" w:rsidDel="00000000" w:rsidP="00000000" w:rsidRDefault="00000000" w:rsidRPr="00000000" w14:paraId="00000018">
      <w:pPr>
        <w:numPr>
          <w:ilvl w:val="0"/>
          <w:numId w:val="10"/>
        </w:numPr>
        <w:spacing w:before="0" w:line="240" w:lineRule="auto"/>
        <w:ind w:left="720" w:hanging="360"/>
        <w:rPr>
          <w:color w:val="000000"/>
        </w:rPr>
      </w:pPr>
      <w:r w:rsidDel="00000000" w:rsidR="00000000" w:rsidRPr="00000000">
        <w:rPr>
          <w:color w:val="000000"/>
          <w:rtl w:val="0"/>
        </w:rPr>
        <w:t xml:space="preserve">“It Starts with Me” food drive</w:t>
      </w:r>
    </w:p>
    <w:p w:rsidR="00000000" w:rsidDel="00000000" w:rsidP="00000000" w:rsidRDefault="00000000" w:rsidRPr="00000000" w14:paraId="00000019">
      <w:pPr>
        <w:spacing w:before="0" w:line="240" w:lineRule="auto"/>
        <w:rPr>
          <w:color w:val="000000"/>
        </w:rPr>
      </w:pPr>
      <w:r w:rsidDel="00000000" w:rsidR="00000000" w:rsidRPr="00000000">
        <w:rPr>
          <w:color w:val="000000"/>
          <w:rtl w:val="0"/>
        </w:rPr>
        <w:t xml:space="preserve">Items to discuss</w:t>
      </w:r>
    </w:p>
    <w:p w:rsidR="00000000" w:rsidDel="00000000" w:rsidP="00000000" w:rsidRDefault="00000000" w:rsidRPr="00000000" w14:paraId="0000001A">
      <w:pPr>
        <w:numPr>
          <w:ilvl w:val="0"/>
          <w:numId w:val="2"/>
        </w:numPr>
        <w:spacing w:before="0" w:line="240" w:lineRule="auto"/>
        <w:ind w:left="720" w:hanging="360"/>
        <w:rPr>
          <w:color w:val="000000"/>
        </w:rPr>
      </w:pPr>
      <w:r w:rsidDel="00000000" w:rsidR="00000000" w:rsidRPr="00000000">
        <w:rPr>
          <w:color w:val="000000"/>
          <w:rtl w:val="0"/>
        </w:rPr>
        <w:t xml:space="preserve">Ideas for Holiday “events”</w:t>
      </w:r>
    </w:p>
    <w:p w:rsidR="00000000" w:rsidDel="00000000" w:rsidP="00000000" w:rsidRDefault="00000000" w:rsidRPr="00000000" w14:paraId="0000001B">
      <w:pPr>
        <w:numPr>
          <w:ilvl w:val="0"/>
          <w:numId w:val="2"/>
        </w:numPr>
        <w:spacing w:before="0" w:line="240" w:lineRule="auto"/>
        <w:ind w:left="720" w:hanging="360"/>
        <w:rPr>
          <w:color w:val="000000"/>
        </w:rPr>
      </w:pPr>
      <w:r w:rsidDel="00000000" w:rsidR="00000000" w:rsidRPr="00000000">
        <w:rPr>
          <w:color w:val="000000"/>
          <w:rtl w:val="0"/>
        </w:rPr>
        <w:t xml:space="preserve">Engaging RLA students (check in/idea sharing)</w:t>
      </w:r>
    </w:p>
    <w:p w:rsidR="00000000" w:rsidDel="00000000" w:rsidP="00000000" w:rsidRDefault="00000000" w:rsidRPr="00000000" w14:paraId="0000001C">
      <w:pPr>
        <w:spacing w:before="0" w:line="240" w:lineRule="auto"/>
        <w:rPr>
          <w:color w:val="000000"/>
        </w:rPr>
      </w:pPr>
      <w:r w:rsidDel="00000000" w:rsidR="00000000" w:rsidRPr="00000000">
        <w:rPr>
          <w:color w:val="000000"/>
          <w:rtl w:val="0"/>
        </w:rPr>
        <w:t xml:space="preserve">What We Need Help With!</w:t>
      </w:r>
    </w:p>
    <w:p w:rsidR="00000000" w:rsidDel="00000000" w:rsidP="00000000" w:rsidRDefault="00000000" w:rsidRPr="00000000" w14:paraId="0000001D">
      <w:pPr>
        <w:numPr>
          <w:ilvl w:val="0"/>
          <w:numId w:val="5"/>
        </w:numPr>
        <w:spacing w:before="0" w:line="240" w:lineRule="auto"/>
        <w:ind w:left="720" w:hanging="360"/>
        <w:rPr>
          <w:color w:val="000000"/>
        </w:rPr>
      </w:pPr>
      <w:r w:rsidDel="00000000" w:rsidR="00000000" w:rsidRPr="00000000">
        <w:rPr>
          <w:color w:val="000000"/>
          <w:rtl w:val="0"/>
        </w:rPr>
        <w:t xml:space="preserve">CPA (401c3)</w:t>
      </w:r>
    </w:p>
    <w:p w:rsidR="00000000" w:rsidDel="00000000" w:rsidP="00000000" w:rsidRDefault="00000000" w:rsidRPr="00000000" w14:paraId="0000001E">
      <w:pPr>
        <w:numPr>
          <w:ilvl w:val="0"/>
          <w:numId w:val="5"/>
        </w:numPr>
        <w:spacing w:before="0" w:line="240" w:lineRule="auto"/>
        <w:ind w:left="720" w:hanging="360"/>
        <w:rPr>
          <w:color w:val="000000"/>
        </w:rPr>
      </w:pPr>
      <w:r w:rsidDel="00000000" w:rsidR="00000000" w:rsidRPr="00000000">
        <w:rPr>
          <w:color w:val="000000"/>
          <w:rtl w:val="0"/>
        </w:rPr>
        <w:t xml:space="preserve">4th Grade Committee (Charlotte McAleer + ?)</w:t>
      </w:r>
    </w:p>
    <w:p w:rsidR="00000000" w:rsidDel="00000000" w:rsidP="00000000" w:rsidRDefault="00000000" w:rsidRPr="00000000" w14:paraId="0000001F">
      <w:pPr>
        <w:spacing w:before="0" w:line="240" w:lineRule="auto"/>
        <w:ind w:left="0" w:firstLine="0"/>
        <w:rPr>
          <w:color w:val="000000"/>
        </w:rPr>
      </w:pPr>
      <w:r w:rsidDel="00000000" w:rsidR="00000000" w:rsidRPr="00000000">
        <w:rPr>
          <w:color w:val="000000"/>
          <w:rtl w:val="0"/>
        </w:rPr>
        <w:t xml:space="preserve">Open Forum</w:t>
      </w:r>
    </w:p>
    <w:p w:rsidR="00000000" w:rsidDel="00000000" w:rsidP="00000000" w:rsidRDefault="00000000" w:rsidRPr="00000000" w14:paraId="00000020">
      <w:pPr>
        <w:spacing w:before="0" w:line="240" w:lineRule="auto"/>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rPr/>
      </w:pPr>
      <w:bookmarkStart w:colFirst="0" w:colLast="0" w:name="_izh0w05mz75r" w:id="4"/>
      <w:bookmarkEnd w:id="4"/>
      <w:r w:rsidDel="00000000" w:rsidR="00000000" w:rsidRPr="00000000">
        <w:rPr>
          <w:rtl w:val="0"/>
        </w:rPr>
        <w:t xml:space="preserve">Notes</w:t>
      </w:r>
    </w:p>
    <w:p w:rsidR="00000000" w:rsidDel="00000000" w:rsidP="00000000" w:rsidRDefault="00000000" w:rsidRPr="00000000" w14:paraId="00000022">
      <w:pPr>
        <w:rPr/>
      </w:pPr>
      <w:r w:rsidDel="00000000" w:rsidR="00000000" w:rsidRPr="00000000">
        <w:rPr>
          <w:rtl w:val="0"/>
        </w:rPr>
        <w:t xml:space="preserve">Principal’s Report</w:t>
      </w:r>
    </w:p>
    <w:p w:rsidR="00000000" w:rsidDel="00000000" w:rsidP="00000000" w:rsidRDefault="00000000" w:rsidRPr="00000000" w14:paraId="00000023">
      <w:pPr>
        <w:ind w:left="720" w:firstLine="0"/>
        <w:rPr/>
      </w:pPr>
      <w:r w:rsidDel="00000000" w:rsidR="00000000" w:rsidRPr="00000000">
        <w:rPr>
          <w:rtl w:val="0"/>
        </w:rPr>
        <w:t xml:space="preserve">Notes to be attached</w:t>
      </w:r>
    </w:p>
    <w:p w:rsidR="00000000" w:rsidDel="00000000" w:rsidP="00000000" w:rsidRDefault="00000000" w:rsidRPr="00000000" w14:paraId="00000024">
      <w:pPr>
        <w:ind w:left="0" w:firstLine="0"/>
        <w:rPr/>
      </w:pPr>
      <w:r w:rsidDel="00000000" w:rsidR="00000000" w:rsidRPr="00000000">
        <w:rPr>
          <w:rtl w:val="0"/>
        </w:rPr>
        <w:t xml:space="preserve">A&amp;E Update</w:t>
      </w:r>
    </w:p>
    <w:p w:rsidR="00000000" w:rsidDel="00000000" w:rsidP="00000000" w:rsidRDefault="00000000" w:rsidRPr="00000000" w14:paraId="00000025">
      <w:pPr>
        <w:numPr>
          <w:ilvl w:val="0"/>
          <w:numId w:val="11"/>
        </w:numPr>
        <w:spacing w:after="0" w:afterAutospacing="0"/>
        <w:ind w:left="720" w:hanging="360"/>
        <w:rPr>
          <w:u w:val="none"/>
        </w:rPr>
      </w:pPr>
      <w:r w:rsidDel="00000000" w:rsidR="00000000" w:rsidRPr="00000000">
        <w:rPr>
          <w:rtl w:val="0"/>
        </w:rPr>
        <w:t xml:space="preserve">A&amp;E helps supplement and amplify teaching at Hannah</w:t>
      </w:r>
    </w:p>
    <w:p w:rsidR="00000000" w:rsidDel="00000000" w:rsidP="00000000" w:rsidRDefault="00000000" w:rsidRPr="00000000" w14:paraId="00000026">
      <w:pPr>
        <w:numPr>
          <w:ilvl w:val="0"/>
          <w:numId w:val="11"/>
        </w:numPr>
        <w:spacing w:after="0" w:afterAutospacing="0" w:before="0" w:beforeAutospacing="0"/>
        <w:ind w:left="720" w:hanging="360"/>
        <w:rPr>
          <w:u w:val="none"/>
        </w:rPr>
      </w:pPr>
      <w:r w:rsidDel="00000000" w:rsidR="00000000" w:rsidRPr="00000000">
        <w:rPr>
          <w:rtl w:val="0"/>
        </w:rPr>
        <w:t xml:space="preserve">Normally Julie would work with Mrs. Montevecchi and teachers to provide meaningful experiences</w:t>
      </w:r>
    </w:p>
    <w:p w:rsidR="00000000" w:rsidDel="00000000" w:rsidP="00000000" w:rsidRDefault="00000000" w:rsidRPr="00000000" w14:paraId="00000027">
      <w:pPr>
        <w:numPr>
          <w:ilvl w:val="0"/>
          <w:numId w:val="11"/>
        </w:numPr>
        <w:spacing w:after="0" w:afterAutospacing="0" w:before="0" w:beforeAutospacing="0"/>
        <w:ind w:left="720" w:hanging="360"/>
        <w:rPr>
          <w:u w:val="none"/>
        </w:rPr>
      </w:pPr>
      <w:r w:rsidDel="00000000" w:rsidR="00000000" w:rsidRPr="00000000">
        <w:rPr>
          <w:rtl w:val="0"/>
        </w:rPr>
        <w:t xml:space="preserve">This year has been unusual so they have held off until November to plan things as many programs have been modified due to COVID</w:t>
      </w:r>
    </w:p>
    <w:p w:rsidR="00000000" w:rsidDel="00000000" w:rsidP="00000000" w:rsidRDefault="00000000" w:rsidRPr="00000000" w14:paraId="00000028">
      <w:pPr>
        <w:numPr>
          <w:ilvl w:val="0"/>
          <w:numId w:val="11"/>
        </w:numPr>
        <w:spacing w:after="0" w:afterAutospacing="0" w:before="0" w:beforeAutospacing="0"/>
        <w:ind w:left="720" w:hanging="360"/>
        <w:rPr>
          <w:u w:val="none"/>
        </w:rPr>
      </w:pPr>
      <w:r w:rsidDel="00000000" w:rsidR="00000000" w:rsidRPr="00000000">
        <w:rPr>
          <w:rtl w:val="0"/>
        </w:rPr>
        <w:t xml:space="preserve">Julie has begun working with Science From Scientists and there is grant money available for this program</w:t>
      </w:r>
    </w:p>
    <w:p w:rsidR="00000000" w:rsidDel="00000000" w:rsidP="00000000" w:rsidRDefault="00000000" w:rsidRPr="00000000" w14:paraId="00000029">
      <w:pPr>
        <w:numPr>
          <w:ilvl w:val="0"/>
          <w:numId w:val="11"/>
        </w:numPr>
        <w:spacing w:after="0" w:afterAutospacing="0" w:before="0" w:beforeAutospacing="0"/>
        <w:ind w:left="720" w:hanging="360"/>
        <w:rPr>
          <w:u w:val="none"/>
        </w:rPr>
      </w:pPr>
      <w:r w:rsidDel="00000000" w:rsidR="00000000" w:rsidRPr="00000000">
        <w:rPr>
          <w:rtl w:val="0"/>
        </w:rPr>
        <w:t xml:space="preserve">Young Audiences of Massachusetts has adjusted to a remote model and may be able to be used</w:t>
      </w:r>
    </w:p>
    <w:p w:rsidR="00000000" w:rsidDel="00000000" w:rsidP="00000000" w:rsidRDefault="00000000" w:rsidRPr="00000000" w14:paraId="0000002A">
      <w:pPr>
        <w:numPr>
          <w:ilvl w:val="0"/>
          <w:numId w:val="11"/>
        </w:numPr>
        <w:spacing w:after="0" w:afterAutospacing="0" w:before="0" w:beforeAutospacing="0"/>
        <w:ind w:left="720" w:hanging="360"/>
        <w:rPr>
          <w:u w:val="none"/>
        </w:rPr>
      </w:pPr>
      <w:r w:rsidDel="00000000" w:rsidR="00000000" w:rsidRPr="00000000">
        <w:rPr>
          <w:rtl w:val="0"/>
        </w:rPr>
        <w:t xml:space="preserve">There is full intention to get RLA students involved but it is a challenge as their schedule is different and students are mixed from different schools</w:t>
      </w:r>
    </w:p>
    <w:p w:rsidR="00000000" w:rsidDel="00000000" w:rsidP="00000000" w:rsidRDefault="00000000" w:rsidRPr="00000000" w14:paraId="0000002B">
      <w:pPr>
        <w:numPr>
          <w:ilvl w:val="0"/>
          <w:numId w:val="11"/>
        </w:numPr>
        <w:spacing w:after="0" w:afterAutospacing="0" w:before="0" w:beforeAutospacing="0"/>
        <w:ind w:left="720" w:hanging="360"/>
        <w:rPr>
          <w:u w:val="none"/>
        </w:rPr>
      </w:pPr>
      <w:r w:rsidDel="00000000" w:rsidR="00000000" w:rsidRPr="00000000">
        <w:rPr>
          <w:rtl w:val="0"/>
        </w:rPr>
        <w:t xml:space="preserve">Mrs. Montevecchi reports that the other obstacle is there are no vendors allowed in the building at all</w:t>
      </w:r>
    </w:p>
    <w:p w:rsidR="00000000" w:rsidDel="00000000" w:rsidP="00000000" w:rsidRDefault="00000000" w:rsidRPr="00000000" w14:paraId="0000002C">
      <w:pPr>
        <w:numPr>
          <w:ilvl w:val="0"/>
          <w:numId w:val="11"/>
        </w:numPr>
        <w:spacing w:before="0" w:beforeAutospacing="0"/>
        <w:ind w:left="720" w:hanging="360"/>
        <w:rPr>
          <w:u w:val="none"/>
        </w:rPr>
      </w:pPr>
      <w:r w:rsidDel="00000000" w:rsidR="00000000" w:rsidRPr="00000000">
        <w:rPr>
          <w:rtl w:val="0"/>
        </w:rPr>
        <w:t xml:space="preserve">Julie is still looking for someone to shadow her as this is her last year</w:t>
      </w:r>
    </w:p>
    <w:p w:rsidR="00000000" w:rsidDel="00000000" w:rsidP="00000000" w:rsidRDefault="00000000" w:rsidRPr="00000000" w14:paraId="0000002D">
      <w:pPr>
        <w:ind w:left="0" w:firstLine="0"/>
        <w:rPr/>
      </w:pPr>
      <w:r w:rsidDel="00000000" w:rsidR="00000000" w:rsidRPr="00000000">
        <w:rPr>
          <w:rtl w:val="0"/>
        </w:rPr>
        <w:t xml:space="preserve">Fundraising Update</w:t>
      </w:r>
    </w:p>
    <w:p w:rsidR="00000000" w:rsidDel="00000000" w:rsidP="00000000" w:rsidRDefault="00000000" w:rsidRPr="00000000" w14:paraId="0000002E">
      <w:pPr>
        <w:numPr>
          <w:ilvl w:val="0"/>
          <w:numId w:val="7"/>
        </w:numPr>
        <w:spacing w:after="0" w:afterAutospacing="0"/>
        <w:ind w:left="720" w:hanging="360"/>
        <w:rPr>
          <w:u w:val="none"/>
        </w:rPr>
      </w:pPr>
      <w:r w:rsidDel="00000000" w:rsidR="00000000" w:rsidRPr="00000000">
        <w:rPr>
          <w:rtl w:val="0"/>
        </w:rPr>
        <w:t xml:space="preserve">Charleston Wrap - all orders due November 29th. 40% of the sales go to fundraising. $1800 has been raised so far. Items will be shipped to the customers house with about a two week turnaround. </w:t>
      </w:r>
    </w:p>
    <w:p w:rsidR="00000000" w:rsidDel="00000000" w:rsidP="00000000" w:rsidRDefault="00000000" w:rsidRPr="00000000" w14:paraId="0000002F">
      <w:pPr>
        <w:numPr>
          <w:ilvl w:val="0"/>
          <w:numId w:val="7"/>
        </w:numPr>
        <w:spacing w:after="0" w:afterAutospacing="0" w:before="0" w:beforeAutospacing="0"/>
        <w:ind w:left="720" w:hanging="360"/>
        <w:rPr>
          <w:u w:val="none"/>
        </w:rPr>
      </w:pPr>
      <w:r w:rsidDel="00000000" w:rsidR="00000000" w:rsidRPr="00000000">
        <w:rPr>
          <w:rtl w:val="0"/>
        </w:rPr>
        <w:t xml:space="preserve">Holiday Photo Shoot/Shutterfly - mini sessions have been scheduled with a photographer who has donated their time. We may entertain doing this again in the Spring if it is succesful</w:t>
      </w:r>
    </w:p>
    <w:p w:rsidR="00000000" w:rsidDel="00000000" w:rsidP="00000000" w:rsidRDefault="00000000" w:rsidRPr="00000000" w14:paraId="00000030">
      <w:pPr>
        <w:numPr>
          <w:ilvl w:val="0"/>
          <w:numId w:val="7"/>
        </w:numPr>
        <w:spacing w:before="0" w:beforeAutospacing="0"/>
        <w:ind w:left="720" w:hanging="360"/>
        <w:rPr>
          <w:u w:val="none"/>
        </w:rPr>
      </w:pPr>
      <w:r w:rsidDel="00000000" w:rsidR="00000000" w:rsidRPr="00000000">
        <w:rPr>
          <w:rtl w:val="0"/>
        </w:rPr>
        <w:t xml:space="preserve">Spirit Wear - store is live through The Graphic Jam. Orders are due November 30th. Orders will be done through contactless pick up or delivered. </w:t>
      </w:r>
    </w:p>
    <w:p w:rsidR="00000000" w:rsidDel="00000000" w:rsidP="00000000" w:rsidRDefault="00000000" w:rsidRPr="00000000" w14:paraId="00000031">
      <w:pPr>
        <w:ind w:left="0" w:firstLine="0"/>
        <w:rPr/>
      </w:pPr>
      <w:r w:rsidDel="00000000" w:rsidR="00000000" w:rsidRPr="00000000">
        <w:rPr>
          <w:rtl w:val="0"/>
        </w:rPr>
        <w:t xml:space="preserve">Hannah Helping Community</w:t>
      </w:r>
    </w:p>
    <w:p w:rsidR="00000000" w:rsidDel="00000000" w:rsidP="00000000" w:rsidRDefault="00000000" w:rsidRPr="00000000" w14:paraId="00000032">
      <w:pPr>
        <w:numPr>
          <w:ilvl w:val="0"/>
          <w:numId w:val="8"/>
        </w:numPr>
        <w:spacing w:after="0" w:afterAutospacing="0"/>
        <w:ind w:left="720" w:hanging="360"/>
        <w:rPr>
          <w:color w:val="222222"/>
          <w:highlight w:val="white"/>
        </w:rPr>
      </w:pPr>
      <w:r w:rsidDel="00000000" w:rsidR="00000000" w:rsidRPr="00000000">
        <w:rPr>
          <w:color w:val="222222"/>
          <w:highlight w:val="white"/>
          <w:rtl w:val="0"/>
        </w:rPr>
        <w:t xml:space="preserve">Giving Board (Susuan Powers)- 50 tags will be available for Hannah families. This will need to be contactless so only gift card donations will be accepted and they can be mailed to families. Families can choose the most appropriate use of the gift card this way. </w:t>
      </w:r>
    </w:p>
    <w:p w:rsidR="00000000" w:rsidDel="00000000" w:rsidP="00000000" w:rsidRDefault="00000000" w:rsidRPr="00000000" w14:paraId="00000033">
      <w:pPr>
        <w:numPr>
          <w:ilvl w:val="0"/>
          <w:numId w:val="8"/>
        </w:numPr>
        <w:spacing w:before="0" w:beforeAutospacing="0"/>
        <w:ind w:left="720" w:hanging="360"/>
        <w:rPr>
          <w:color w:val="222222"/>
          <w:highlight w:val="white"/>
        </w:rPr>
      </w:pPr>
      <w:r w:rsidDel="00000000" w:rsidR="00000000" w:rsidRPr="00000000">
        <w:rPr>
          <w:color w:val="222222"/>
          <w:highlight w:val="white"/>
          <w:rtl w:val="0"/>
        </w:rPr>
        <w:t xml:space="preserve">It Starts With Me food drive (Rosie Cooke) - 600 meals will be delivered to families in need. The organization accepts cash, Venmo, Paypal to pay for turkeys. Food donations can be brought to Rosie. All excess food items are delivered to local food banks.  </w:t>
      </w:r>
    </w:p>
    <w:p w:rsidR="00000000" w:rsidDel="00000000" w:rsidP="00000000" w:rsidRDefault="00000000" w:rsidRPr="00000000" w14:paraId="00000034">
      <w:pPr>
        <w:ind w:left="0" w:firstLine="0"/>
        <w:rPr>
          <w:color w:val="222222"/>
          <w:highlight w:val="white"/>
        </w:rPr>
      </w:pPr>
      <w:r w:rsidDel="00000000" w:rsidR="00000000" w:rsidRPr="00000000">
        <w:rPr>
          <w:color w:val="222222"/>
          <w:highlight w:val="white"/>
          <w:rtl w:val="0"/>
        </w:rPr>
        <w:t xml:space="preserve">Items to discuss</w:t>
      </w:r>
    </w:p>
    <w:p w:rsidR="00000000" w:rsidDel="00000000" w:rsidP="00000000" w:rsidRDefault="00000000" w:rsidRPr="00000000" w14:paraId="00000035">
      <w:pPr>
        <w:numPr>
          <w:ilvl w:val="0"/>
          <w:numId w:val="4"/>
        </w:numPr>
        <w:ind w:left="720" w:hanging="360"/>
        <w:rPr>
          <w:color w:val="222222"/>
          <w:highlight w:val="white"/>
          <w:u w:val="none"/>
        </w:rPr>
      </w:pPr>
      <w:r w:rsidDel="00000000" w:rsidR="00000000" w:rsidRPr="00000000">
        <w:rPr>
          <w:color w:val="222222"/>
          <w:highlight w:val="white"/>
          <w:rtl w:val="0"/>
        </w:rPr>
        <w:t xml:space="preserve">Ideas for holiday events</w:t>
        <w:br w:type="textWrapping"/>
        <w:t xml:space="preserve">Story Walk - Carolin Collins who works for Historic New England works with bringing history into schools. She is working with Mrs. Montevecchi to coordinate this walk that incorporates a story. Each stake on the walk has a page of the story. They will create a path around Hannah (will include RLA). Caroline will set up and take it down. She already has a Thanksgiving story about a Vietnamese family and how they celebrate Thanksgiving. </w:t>
      </w:r>
    </w:p>
    <w:p w:rsidR="00000000" w:rsidDel="00000000" w:rsidP="00000000" w:rsidRDefault="00000000" w:rsidRPr="00000000" w14:paraId="00000036">
      <w:pPr>
        <w:ind w:left="720" w:firstLine="0"/>
        <w:rPr>
          <w:color w:val="222222"/>
          <w:highlight w:val="white"/>
        </w:rPr>
      </w:pPr>
      <w:r w:rsidDel="00000000" w:rsidR="00000000" w:rsidRPr="00000000">
        <w:rPr>
          <w:color w:val="222222"/>
          <w:highlight w:val="white"/>
          <w:rtl w:val="0"/>
        </w:rPr>
        <w:t xml:space="preserve">Centerville may have done a scavenger hunt that Anna said she would try and find out more about. </w:t>
      </w:r>
    </w:p>
    <w:p w:rsidR="00000000" w:rsidDel="00000000" w:rsidP="00000000" w:rsidRDefault="00000000" w:rsidRPr="00000000" w14:paraId="00000037">
      <w:pPr>
        <w:ind w:left="720" w:firstLine="0"/>
        <w:rPr>
          <w:color w:val="222222"/>
          <w:highlight w:val="white"/>
        </w:rPr>
      </w:pPr>
      <w:r w:rsidDel="00000000" w:rsidR="00000000" w:rsidRPr="00000000">
        <w:rPr>
          <w:color w:val="222222"/>
          <w:highlight w:val="white"/>
          <w:rtl w:val="0"/>
        </w:rPr>
        <w:t xml:space="preserve">Mrs. Montevecchi would love to have some sort of winter drive up event that can be later in the winter time. It can be a fun reason to celebrate the winter and could include RLA students. </w:t>
      </w:r>
    </w:p>
    <w:p w:rsidR="00000000" w:rsidDel="00000000" w:rsidP="00000000" w:rsidRDefault="00000000" w:rsidRPr="00000000" w14:paraId="00000038">
      <w:pPr>
        <w:ind w:left="720" w:firstLine="0"/>
        <w:rPr>
          <w:color w:val="222222"/>
          <w:highlight w:val="white"/>
        </w:rPr>
      </w:pPr>
      <w:r w:rsidDel="00000000" w:rsidR="00000000" w:rsidRPr="00000000">
        <w:rPr>
          <w:color w:val="222222"/>
          <w:highlight w:val="white"/>
          <w:rtl w:val="0"/>
        </w:rPr>
        <w:t xml:space="preserve">Do You Want To Build A Snowman - could have many literacy connections. Other ways to build a snowman STEAM challenge. They can do this in their outdoor classroom as well. </w:t>
      </w:r>
    </w:p>
    <w:p w:rsidR="00000000" w:rsidDel="00000000" w:rsidP="00000000" w:rsidRDefault="00000000" w:rsidRPr="00000000" w14:paraId="00000039">
      <w:pPr>
        <w:ind w:left="720" w:firstLine="0"/>
        <w:rPr>
          <w:color w:val="222222"/>
          <w:highlight w:val="white"/>
        </w:rPr>
      </w:pPr>
      <w:r w:rsidDel="00000000" w:rsidR="00000000" w:rsidRPr="00000000">
        <w:rPr>
          <w:color w:val="222222"/>
          <w:highlight w:val="white"/>
          <w:rtl w:val="0"/>
        </w:rPr>
        <w:t xml:space="preserve">Holiday Theme Movie - can drive up and get a bag of popcorn, make a small donation and watch a movie from their cars. </w:t>
      </w:r>
    </w:p>
    <w:p w:rsidR="00000000" w:rsidDel="00000000" w:rsidP="00000000" w:rsidRDefault="00000000" w:rsidRPr="00000000" w14:paraId="0000003A">
      <w:pPr>
        <w:ind w:left="720" w:firstLine="0"/>
        <w:rPr>
          <w:color w:val="222222"/>
          <w:highlight w:val="white"/>
        </w:rPr>
      </w:pPr>
      <w:r w:rsidDel="00000000" w:rsidR="00000000" w:rsidRPr="00000000">
        <w:rPr>
          <w:color w:val="222222"/>
          <w:highlight w:val="white"/>
          <w:rtl w:val="0"/>
        </w:rPr>
        <w:t xml:space="preserve">Mrs. Montevecchi encourages us to keep with a winter theme and stay away from Holidays as not every family celebrates. </w:t>
      </w:r>
    </w:p>
    <w:p w:rsidR="00000000" w:rsidDel="00000000" w:rsidP="00000000" w:rsidRDefault="00000000" w:rsidRPr="00000000" w14:paraId="0000003B">
      <w:pPr>
        <w:ind w:left="720" w:firstLine="0"/>
        <w:rPr>
          <w:color w:val="222222"/>
          <w:highlight w:val="white"/>
        </w:rPr>
      </w:pPr>
      <w:r w:rsidDel="00000000" w:rsidR="00000000" w:rsidRPr="00000000">
        <w:rPr>
          <w:color w:val="222222"/>
          <w:highlight w:val="white"/>
          <w:rtl w:val="0"/>
        </w:rPr>
        <w:t xml:space="preserve">House Decorating Scavenger Hunt - kids find places that are on a map and take pictures in front of the house</w:t>
      </w:r>
    </w:p>
    <w:p w:rsidR="00000000" w:rsidDel="00000000" w:rsidP="00000000" w:rsidRDefault="00000000" w:rsidRPr="00000000" w14:paraId="0000003C">
      <w:pPr>
        <w:ind w:left="720" w:firstLine="0"/>
        <w:rPr>
          <w:color w:val="222222"/>
          <w:highlight w:val="white"/>
        </w:rPr>
      </w:pPr>
      <w:r w:rsidDel="00000000" w:rsidR="00000000" w:rsidRPr="00000000">
        <w:rPr>
          <w:color w:val="222222"/>
          <w:highlight w:val="white"/>
          <w:rtl w:val="0"/>
        </w:rPr>
        <w:t xml:space="preserve">Photo Contest - take pictures of the Hannah campus after the first snow or any other memorable scene and it can be a form of a contest. Kids love taking photos. </w:t>
      </w:r>
    </w:p>
    <w:p w:rsidR="00000000" w:rsidDel="00000000" w:rsidP="00000000" w:rsidRDefault="00000000" w:rsidRPr="00000000" w14:paraId="0000003D">
      <w:pPr>
        <w:numPr>
          <w:ilvl w:val="0"/>
          <w:numId w:val="4"/>
        </w:numPr>
        <w:ind w:left="720" w:hanging="360"/>
        <w:rPr>
          <w:color w:val="222222"/>
          <w:highlight w:val="white"/>
          <w:u w:val="none"/>
        </w:rPr>
      </w:pPr>
      <w:r w:rsidDel="00000000" w:rsidR="00000000" w:rsidRPr="00000000">
        <w:rPr>
          <w:color w:val="222222"/>
          <w:highlight w:val="white"/>
          <w:rtl w:val="0"/>
        </w:rPr>
        <w:t xml:space="preserve">Engaging RLA students</w:t>
      </w:r>
    </w:p>
    <w:p w:rsidR="00000000" w:rsidDel="00000000" w:rsidP="00000000" w:rsidRDefault="00000000" w:rsidRPr="00000000" w14:paraId="0000003E">
      <w:pPr>
        <w:ind w:left="0" w:firstLine="0"/>
        <w:rPr>
          <w:color w:val="222222"/>
          <w:highlight w:val="white"/>
        </w:rPr>
      </w:pPr>
      <w:r w:rsidDel="00000000" w:rsidR="00000000" w:rsidRPr="00000000">
        <w:rPr>
          <w:color w:val="222222"/>
          <w:highlight w:val="white"/>
          <w:rtl w:val="0"/>
        </w:rPr>
        <w:t xml:space="preserve">What We Need Help With</w:t>
      </w:r>
    </w:p>
    <w:p w:rsidR="00000000" w:rsidDel="00000000" w:rsidP="00000000" w:rsidRDefault="00000000" w:rsidRPr="00000000" w14:paraId="0000003F">
      <w:pPr>
        <w:numPr>
          <w:ilvl w:val="0"/>
          <w:numId w:val="3"/>
        </w:numPr>
        <w:spacing w:after="0" w:afterAutospacing="0"/>
        <w:ind w:left="720" w:hanging="360"/>
        <w:rPr>
          <w:color w:val="222222"/>
          <w:highlight w:val="white"/>
          <w:u w:val="none"/>
        </w:rPr>
      </w:pPr>
      <w:r w:rsidDel="00000000" w:rsidR="00000000" w:rsidRPr="00000000">
        <w:rPr>
          <w:color w:val="222222"/>
          <w:highlight w:val="white"/>
          <w:rtl w:val="0"/>
        </w:rPr>
        <w:t xml:space="preserve">Establishing a non-profit</w:t>
      </w:r>
    </w:p>
    <w:p w:rsidR="00000000" w:rsidDel="00000000" w:rsidP="00000000" w:rsidRDefault="00000000" w:rsidRPr="00000000" w14:paraId="00000040">
      <w:pPr>
        <w:numPr>
          <w:ilvl w:val="0"/>
          <w:numId w:val="3"/>
        </w:numPr>
        <w:spacing w:before="0" w:beforeAutospacing="0"/>
        <w:ind w:left="720" w:hanging="360"/>
        <w:rPr>
          <w:color w:val="222222"/>
          <w:highlight w:val="white"/>
          <w:u w:val="none"/>
        </w:rPr>
      </w:pPr>
      <w:r w:rsidDel="00000000" w:rsidR="00000000" w:rsidRPr="00000000">
        <w:rPr>
          <w:color w:val="222222"/>
          <w:highlight w:val="white"/>
          <w:rtl w:val="0"/>
        </w:rPr>
        <w:t xml:space="preserve">4th grade committee</w:t>
      </w:r>
      <w:r w:rsidDel="00000000" w:rsidR="00000000" w:rsidRPr="00000000">
        <w:rPr>
          <w:color w:val="222222"/>
          <w:highlight w:val="white"/>
          <w:rtl w:val="0"/>
        </w:rPr>
        <w:br w:type="textWrapping"/>
      </w:r>
      <w:r w:rsidDel="00000000" w:rsidR="00000000" w:rsidRPr="00000000">
        <w:rPr>
          <w:rtl w:val="0"/>
        </w:rPr>
      </w:r>
    </w:p>
    <w:p w:rsidR="00000000" w:rsidDel="00000000" w:rsidP="00000000" w:rsidRDefault="00000000" w:rsidRPr="00000000" w14:paraId="00000041">
      <w:pPr>
        <w:shd w:fill="ffffff" w:val="clear"/>
        <w:tabs>
          <w:tab w:val="left" w:pos="3600"/>
        </w:tabs>
        <w:spacing w:before="0" w:line="240" w:lineRule="auto"/>
        <w:ind w:right="-1170"/>
        <w:rPr>
          <w:color w:val="555555"/>
        </w:rPr>
      </w:pPr>
      <w:r w:rsidDel="00000000" w:rsidR="00000000" w:rsidRPr="00000000">
        <w:rPr>
          <w:b w:val="1"/>
          <w:color w:val="555555"/>
          <w:rtl w:val="0"/>
        </w:rPr>
        <w:t xml:space="preserve">Upcoming Event Dates and Reminders:</w:t>
      </w:r>
      <w:r w:rsidDel="00000000" w:rsidR="00000000" w:rsidRPr="00000000">
        <w:rPr>
          <w:rtl w:val="0"/>
        </w:rPr>
      </w:r>
    </w:p>
    <w:p w:rsidR="00000000" w:rsidDel="00000000" w:rsidP="00000000" w:rsidRDefault="00000000" w:rsidRPr="00000000" w14:paraId="00000042">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Please remember to take a moment to check out our website at </w:t>
      </w:r>
      <w:hyperlink r:id="rId7">
        <w:r w:rsidDel="00000000" w:rsidR="00000000" w:rsidRPr="00000000">
          <w:rPr>
            <w:color w:val="0000ff"/>
            <w:u w:val="single"/>
            <w:rtl w:val="0"/>
          </w:rPr>
          <w:t xml:space="preserve">www.hannahpto.org</w:t>
        </w:r>
      </w:hyperlink>
      <w:r w:rsidDel="00000000" w:rsidR="00000000" w:rsidRPr="00000000">
        <w:rPr>
          <w:color w:val="555555"/>
          <w:rtl w:val="0"/>
        </w:rPr>
        <w:t xml:space="preserve">.</w:t>
      </w:r>
    </w:p>
    <w:p w:rsidR="00000000" w:rsidDel="00000000" w:rsidP="00000000" w:rsidRDefault="00000000" w:rsidRPr="00000000" w14:paraId="00000043">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PTO Meeting minutes are recorded and available on the Hannah PTO website. Tell your friends.</w:t>
      </w:r>
    </w:p>
    <w:p w:rsidR="00000000" w:rsidDel="00000000" w:rsidP="00000000" w:rsidRDefault="00000000" w:rsidRPr="00000000" w14:paraId="00000044">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Questions/Comments – please direct them to </w:t>
      </w:r>
      <w:hyperlink r:id="rId8">
        <w:r w:rsidDel="00000000" w:rsidR="00000000" w:rsidRPr="00000000">
          <w:rPr>
            <w:color w:val="0000ff"/>
            <w:u w:val="single"/>
            <w:rtl w:val="0"/>
          </w:rPr>
          <w:t xml:space="preserve">ptohannahschool@gmail.com</w:t>
        </w:r>
      </w:hyperlink>
      <w:r w:rsidDel="00000000" w:rsidR="00000000" w:rsidRPr="00000000">
        <w:rPr>
          <w:color w:val="555555"/>
          <w:rtl w:val="0"/>
        </w:rPr>
        <w:t xml:space="preserve">. </w:t>
      </w:r>
    </w:p>
    <w:p w:rsidR="00000000" w:rsidDel="00000000" w:rsidP="00000000" w:rsidRDefault="00000000" w:rsidRPr="00000000" w14:paraId="00000045">
      <w:pPr>
        <w:numPr>
          <w:ilvl w:val="0"/>
          <w:numId w:val="1"/>
        </w:numPr>
        <w:shd w:fill="ffffff" w:val="clear"/>
        <w:tabs>
          <w:tab w:val="left" w:pos="3600"/>
        </w:tabs>
        <w:spacing w:before="0" w:line="240" w:lineRule="auto"/>
        <w:ind w:left="720" w:right="-1170" w:hanging="360"/>
        <w:rPr>
          <w:color w:val="555555"/>
          <w:u w:val="none"/>
        </w:rPr>
      </w:pPr>
      <w:r w:rsidDel="00000000" w:rsidR="00000000" w:rsidRPr="00000000">
        <w:rPr>
          <w:color w:val="555555"/>
          <w:rtl w:val="0"/>
        </w:rPr>
        <w:t xml:space="preserve">Next meeting December 8th 6:30-8:00pm Topic: Fundraising</w:t>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rPr/>
      </w:pPr>
      <w:bookmarkStart w:colFirst="0" w:colLast="0" w:name="_yb84yajcu17v" w:id="5"/>
      <w:bookmarkEnd w:id="5"/>
      <w:r w:rsidDel="00000000" w:rsidR="00000000" w:rsidRPr="00000000">
        <w:rPr>
          <w:rtl w:val="0"/>
        </w:rPr>
        <w:t xml:space="preserve">Action Items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Heather - email Cat the message to go out to grade 4 parents looking for a 4th grade Committee Chair to work with Charlotte McAleer</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Cat - solicit businesses in the newsletter to ask if they would like some advertising and Rosie can help with this. We can also open to the greater community as well.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9" w:type="default"/>
      <w:headerReference r:id="rId10" w:type="firs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Courier New"/>
  <w:font w:name="PT Sans Narrow">
    <w:embedRegular w:fontKey="{00000000-0000-0000-0000-000000000000}" r:id="rId1" w:subsetted="0"/>
    <w:embedBold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annahpto.org" TargetMode="External"/><Relationship Id="rId8" Type="http://schemas.openxmlformats.org/officeDocument/2006/relationships/hyperlink" Target="mailto:ptohannahschoo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